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D" w:rsidRPr="002E658B" w:rsidRDefault="00541669" w:rsidP="002E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Szlachetna lista 2021</w:t>
      </w:r>
    </w:p>
    <w:p w:rsidR="003E7606" w:rsidRDefault="003E7606">
      <w:pPr>
        <w:rPr>
          <w:b/>
        </w:rPr>
      </w:pPr>
      <w:r w:rsidRPr="002E658B">
        <w:rPr>
          <w:b/>
        </w:rPr>
        <w:t>Artykuły spożywcze</w:t>
      </w:r>
    </w:p>
    <w:p w:rsidR="00B469FD" w:rsidRPr="002D1544" w:rsidRDefault="00B469FD">
      <w:r w:rsidRPr="002D1544">
        <w:t>Barszcz czerwony - 5 l</w:t>
      </w:r>
    </w:p>
    <w:p w:rsidR="00B32FF5" w:rsidRPr="00B32FF5" w:rsidRDefault="00B32FF5">
      <w:r w:rsidRPr="00B32FF5">
        <w:t xml:space="preserve">Batonik „Pawełek” - </w:t>
      </w:r>
      <w:r>
        <w:t>1</w:t>
      </w:r>
      <w:r w:rsidR="00B469FD">
        <w:t>szt.</w:t>
      </w:r>
    </w:p>
    <w:p w:rsidR="00D31036" w:rsidRDefault="00B469FD" w:rsidP="003E7606">
      <w:r>
        <w:t>Budyń, kisiel - 20 opak.</w:t>
      </w:r>
    </w:p>
    <w:p w:rsidR="00B469FD" w:rsidRDefault="00B469FD" w:rsidP="003E7606">
      <w:r>
        <w:t>Bulion w kostkach - 36 szt.</w:t>
      </w:r>
    </w:p>
    <w:p w:rsidR="00B469FD" w:rsidRDefault="00B469FD" w:rsidP="003E7606">
      <w:r>
        <w:t>Buraczki - 4 słoiki</w:t>
      </w:r>
    </w:p>
    <w:p w:rsidR="00D31036" w:rsidRDefault="00D31036">
      <w:r>
        <w:t>Chrzan –.</w:t>
      </w:r>
      <w:r w:rsidR="00B469FD">
        <w:t>3 słoiki</w:t>
      </w:r>
    </w:p>
    <w:p w:rsidR="00435828" w:rsidRDefault="00435828">
      <w:r>
        <w:t>Chipsy - 2 opak.</w:t>
      </w:r>
    </w:p>
    <w:p w:rsidR="00D31036" w:rsidRDefault="00D31036">
      <w:r>
        <w:t xml:space="preserve">Ciastka – </w:t>
      </w:r>
      <w:r w:rsidR="00B32FF5">
        <w:t>4</w:t>
      </w:r>
      <w:r w:rsidR="00B469FD">
        <w:t xml:space="preserve"> opak.</w:t>
      </w:r>
    </w:p>
    <w:p w:rsidR="00D31036" w:rsidRDefault="00B469FD">
      <w:r>
        <w:t>Cukier - 4 kg</w:t>
      </w:r>
    </w:p>
    <w:p w:rsidR="00D31036" w:rsidRDefault="00B469FD">
      <w:r>
        <w:t>Cukierki czekoladowe - 3 opak.</w:t>
      </w:r>
    </w:p>
    <w:p w:rsidR="00D31036" w:rsidRDefault="00D31036">
      <w:r>
        <w:t xml:space="preserve">Czekolada – </w:t>
      </w:r>
      <w:r w:rsidR="00B469FD">
        <w:t>5 szt.</w:t>
      </w:r>
    </w:p>
    <w:p w:rsidR="00D31036" w:rsidRDefault="00B469FD">
      <w:r>
        <w:t>Dżem – 3 słoiki</w:t>
      </w:r>
    </w:p>
    <w:p w:rsidR="00D31036" w:rsidRDefault="00D31036" w:rsidP="003E7606">
      <w:r>
        <w:t xml:space="preserve">Galaretka – </w:t>
      </w:r>
      <w:r w:rsidR="00B32FF5">
        <w:t>2</w:t>
      </w:r>
      <w:r w:rsidR="00B469FD">
        <w:t xml:space="preserve"> opak.</w:t>
      </w:r>
    </w:p>
    <w:p w:rsidR="00B32FF5" w:rsidRDefault="00B32FF5">
      <w:r>
        <w:t>Grzybki marynowane - 1</w:t>
      </w:r>
      <w:r w:rsidR="00B469FD">
        <w:t xml:space="preserve"> słoik</w:t>
      </w:r>
    </w:p>
    <w:p w:rsidR="00D31036" w:rsidRDefault="00B469FD">
      <w:r>
        <w:t>Herbata – 15 opak.</w:t>
      </w:r>
    </w:p>
    <w:p w:rsidR="00435828" w:rsidRDefault="00435828">
      <w:r>
        <w:t>Jabłka prażone - 2 słoiki</w:t>
      </w:r>
    </w:p>
    <w:p w:rsidR="00D31036" w:rsidRDefault="00B469FD">
      <w:r>
        <w:t>Kasza, ryż– 12 opak.</w:t>
      </w:r>
    </w:p>
    <w:p w:rsidR="00D31036" w:rsidRDefault="00B469FD">
      <w:r>
        <w:t>Kawa mielona – 5 opak.</w:t>
      </w:r>
    </w:p>
    <w:p w:rsidR="00D31036" w:rsidRDefault="00D31036">
      <w:r>
        <w:t>Kawa rozpuszczalna - 2</w:t>
      </w:r>
      <w:r w:rsidR="00B469FD">
        <w:t xml:space="preserve"> opak. </w:t>
      </w:r>
    </w:p>
    <w:p w:rsidR="00D31036" w:rsidRDefault="00D31036">
      <w:r>
        <w:t>Ketchup –</w:t>
      </w:r>
      <w:r w:rsidR="00B469FD">
        <w:t xml:space="preserve"> 2 opak.</w:t>
      </w:r>
      <w:r>
        <w:t xml:space="preserve"> </w:t>
      </w:r>
    </w:p>
    <w:p w:rsidR="00D31036" w:rsidRDefault="00D31036">
      <w:r>
        <w:t>Koncentrat pomidorowy</w:t>
      </w:r>
      <w:r w:rsidR="00B469FD">
        <w:t>, pomidory w puszce – 4 opak.</w:t>
      </w:r>
    </w:p>
    <w:p w:rsidR="00D31036" w:rsidRDefault="00B469FD">
      <w:r>
        <w:t>Konserwy mięsne – 9 szt.</w:t>
      </w:r>
    </w:p>
    <w:p w:rsidR="00D31036" w:rsidRDefault="00D31036">
      <w:r>
        <w:t xml:space="preserve">Konserwy rybne – </w:t>
      </w:r>
      <w:r w:rsidRPr="002E658B">
        <w:t xml:space="preserve"> </w:t>
      </w:r>
      <w:r w:rsidR="00B469FD">
        <w:t>8 szt.</w:t>
      </w:r>
    </w:p>
    <w:p w:rsidR="00D31036" w:rsidRDefault="00D31036">
      <w:r>
        <w:t>Kukurydza konserwowa</w:t>
      </w:r>
      <w:r w:rsidR="00B469FD">
        <w:t>, groszek, ciecierzyca</w:t>
      </w:r>
      <w:r>
        <w:t xml:space="preserve"> – 1</w:t>
      </w:r>
      <w:r w:rsidR="00B469FD">
        <w:t>2 szt.</w:t>
      </w:r>
    </w:p>
    <w:p w:rsidR="00D31036" w:rsidRDefault="00D31036">
      <w:r>
        <w:t xml:space="preserve">Majonez – </w:t>
      </w:r>
      <w:r w:rsidR="00B469FD">
        <w:t>3 słoiki</w:t>
      </w:r>
    </w:p>
    <w:p w:rsidR="00D31036" w:rsidRDefault="00B469FD">
      <w:r>
        <w:t>Makaron –22 opak.</w:t>
      </w:r>
    </w:p>
    <w:p w:rsidR="00D31036" w:rsidRDefault="00D31036">
      <w:r>
        <w:t>Mąka – 1</w:t>
      </w:r>
      <w:r w:rsidR="00B469FD">
        <w:t xml:space="preserve"> kg</w:t>
      </w:r>
    </w:p>
    <w:p w:rsidR="00D31036" w:rsidRDefault="00D31036">
      <w:r>
        <w:t>Mleko ryżowe–1</w:t>
      </w:r>
      <w:r w:rsidR="00B469FD">
        <w:t xml:space="preserve"> st.</w:t>
      </w:r>
    </w:p>
    <w:p w:rsidR="00D31036" w:rsidRDefault="00B469FD">
      <w:r>
        <w:t>Ogórki konserwowe - 3 słoiki</w:t>
      </w:r>
    </w:p>
    <w:p w:rsidR="00B32FF5" w:rsidRDefault="00B469FD">
      <w:r>
        <w:t>Olej - 9 l</w:t>
      </w:r>
    </w:p>
    <w:p w:rsidR="00B32FF5" w:rsidRDefault="00B32FF5">
      <w:r>
        <w:t>Oliwa z oliwek - 1</w:t>
      </w:r>
      <w:r w:rsidR="00B469FD">
        <w:t xml:space="preserve"> opak.</w:t>
      </w:r>
    </w:p>
    <w:p w:rsidR="00D31036" w:rsidRDefault="00B469FD">
      <w:r>
        <w:t>Owoce w puszce - 6 szt.</w:t>
      </w:r>
      <w:r w:rsidR="00D31036">
        <w:t xml:space="preserve"> </w:t>
      </w:r>
    </w:p>
    <w:p w:rsidR="00B32FF5" w:rsidRDefault="00B32FF5">
      <w:r>
        <w:t>Orzeszki solone - 1</w:t>
      </w:r>
    </w:p>
    <w:p w:rsidR="00D31036" w:rsidRDefault="00D31036">
      <w:r>
        <w:t xml:space="preserve">Piernik - </w:t>
      </w:r>
      <w:r w:rsidR="00B32FF5">
        <w:t>1</w:t>
      </w:r>
    </w:p>
    <w:p w:rsidR="00D31036" w:rsidRDefault="00D31036">
      <w:r>
        <w:t>Płatki owsiane - 1</w:t>
      </w:r>
      <w:r w:rsidR="00B469FD">
        <w:t>1 opak.</w:t>
      </w:r>
    </w:p>
    <w:p w:rsidR="00D31036" w:rsidRDefault="00D31036">
      <w:r>
        <w:t xml:space="preserve">Przyprawa „Ziarenka smaku” – </w:t>
      </w:r>
      <w:r w:rsidR="00B32FF5">
        <w:t>1</w:t>
      </w:r>
      <w:r w:rsidR="00B469FD">
        <w:t xml:space="preserve"> opak.</w:t>
      </w:r>
    </w:p>
    <w:p w:rsidR="00B32FF5" w:rsidRDefault="00B32FF5">
      <w:r>
        <w:t>Przyprawa do mięs</w:t>
      </w:r>
      <w:r w:rsidR="00B469FD">
        <w:t>, liście laurowe, majeranek itp.</w:t>
      </w:r>
      <w:r w:rsidR="002D1544">
        <w:t xml:space="preserve"> - 4 opak.</w:t>
      </w:r>
    </w:p>
    <w:p w:rsidR="00D31036" w:rsidRDefault="00D31036">
      <w:r>
        <w:t>Ptasie mleczko - 1</w:t>
      </w:r>
      <w:r w:rsidR="002D1544">
        <w:t xml:space="preserve"> opak.</w:t>
      </w:r>
    </w:p>
    <w:p w:rsidR="00D31036" w:rsidRDefault="00D31036">
      <w:r>
        <w:t>Sałatka jarzynowa - 1</w:t>
      </w:r>
      <w:r w:rsidR="002D1544">
        <w:t xml:space="preserve"> opak.</w:t>
      </w:r>
    </w:p>
    <w:p w:rsidR="00B32FF5" w:rsidRDefault="00B32FF5">
      <w:r>
        <w:t>Sezamki - 2</w:t>
      </w:r>
      <w:r w:rsidR="002D1544">
        <w:t xml:space="preserve"> opak.</w:t>
      </w:r>
    </w:p>
    <w:p w:rsidR="00D31036" w:rsidRDefault="00D31036">
      <w:r>
        <w:t>Słoiki typu gołąbki, pulpety</w:t>
      </w:r>
      <w:r w:rsidR="002D1544">
        <w:t>, fasolka - 34 słoiki</w:t>
      </w:r>
    </w:p>
    <w:p w:rsidR="002D1544" w:rsidRDefault="002D1544">
      <w:r>
        <w:t xml:space="preserve">Sos typu </w:t>
      </w:r>
      <w:proofErr w:type="spellStart"/>
      <w:r>
        <w:t>bolones</w:t>
      </w:r>
      <w:proofErr w:type="spellEnd"/>
      <w:r>
        <w:t xml:space="preserve"> itp. - 14 słoików</w:t>
      </w:r>
    </w:p>
    <w:p w:rsidR="002D1544" w:rsidRDefault="002D1544">
      <w:r>
        <w:t>Sól - 4 kg</w:t>
      </w:r>
    </w:p>
    <w:p w:rsidR="002D1544" w:rsidRDefault="002D1544">
      <w:r>
        <w:t>Zupy - 5 opak.</w:t>
      </w:r>
    </w:p>
    <w:p w:rsidR="002D1544" w:rsidRDefault="002D1544">
      <w:r>
        <w:t xml:space="preserve">Zupy </w:t>
      </w:r>
      <w:proofErr w:type="spellStart"/>
      <w:r>
        <w:t>Vifon</w:t>
      </w:r>
      <w:proofErr w:type="spellEnd"/>
      <w:r>
        <w:t xml:space="preserve"> - 4 szt.</w:t>
      </w:r>
    </w:p>
    <w:p w:rsidR="002E658B" w:rsidRDefault="002E658B"/>
    <w:p w:rsidR="00910B19" w:rsidRPr="002E658B" w:rsidRDefault="00910B19">
      <w:pPr>
        <w:rPr>
          <w:b/>
        </w:rPr>
      </w:pPr>
      <w:r w:rsidRPr="002E658B">
        <w:rPr>
          <w:b/>
        </w:rPr>
        <w:t>Środki chemiczne</w:t>
      </w:r>
    </w:p>
    <w:p w:rsidR="00D31036" w:rsidRDefault="00D31036">
      <w:r>
        <w:t>Dezodorant</w:t>
      </w:r>
      <w:r w:rsidR="002D1544">
        <w:t xml:space="preserve"> - 2 szt.</w:t>
      </w:r>
    </w:p>
    <w:p w:rsidR="002D1544" w:rsidRDefault="002D1544">
      <w:r>
        <w:lastRenderedPageBreak/>
        <w:t>Krem do twarzy - 1 opak.</w:t>
      </w:r>
    </w:p>
    <w:p w:rsidR="00D31036" w:rsidRDefault="00D31036">
      <w:r>
        <w:t xml:space="preserve">Mydło </w:t>
      </w:r>
      <w:r w:rsidR="00B32FF5">
        <w:t xml:space="preserve">w płynie </w:t>
      </w:r>
      <w:r>
        <w:t xml:space="preserve">– </w:t>
      </w:r>
      <w:r w:rsidR="00B32FF5">
        <w:t>1</w:t>
      </w:r>
      <w:r w:rsidR="002D1544">
        <w:t xml:space="preserve"> szt.</w:t>
      </w:r>
    </w:p>
    <w:p w:rsidR="00D31036" w:rsidRDefault="00D31036">
      <w:r>
        <w:t>Pasta do zębów</w:t>
      </w:r>
      <w:r w:rsidR="002D1544">
        <w:t xml:space="preserve"> - 6 opak.</w:t>
      </w:r>
    </w:p>
    <w:p w:rsidR="002D1544" w:rsidRDefault="002D1544">
      <w:r>
        <w:t>Płyn do dezynfekcji rąk - 3 opak.</w:t>
      </w:r>
    </w:p>
    <w:p w:rsidR="00D31036" w:rsidRDefault="00D31036">
      <w:r>
        <w:t xml:space="preserve">Płyn do płukania – </w:t>
      </w:r>
    </w:p>
    <w:p w:rsidR="00D31036" w:rsidRDefault="00D31036">
      <w:r>
        <w:t>Płyn do zmywania –</w:t>
      </w:r>
      <w:r w:rsidR="002D1544">
        <w:t>7 l</w:t>
      </w:r>
    </w:p>
    <w:p w:rsidR="00D31036" w:rsidRDefault="00D31036">
      <w:r>
        <w:t xml:space="preserve">Proszek do prania – </w:t>
      </w:r>
      <w:r w:rsidR="002D1544">
        <w:t>17</w:t>
      </w:r>
      <w:r w:rsidR="00B32FF5">
        <w:t xml:space="preserve"> kg</w:t>
      </w:r>
    </w:p>
    <w:p w:rsidR="00D31036" w:rsidRDefault="00D31036">
      <w:r>
        <w:t xml:space="preserve">Szampon – </w:t>
      </w:r>
      <w:r w:rsidR="002D1544">
        <w:t>3 opak.</w:t>
      </w:r>
    </w:p>
    <w:p w:rsidR="00B32FF5" w:rsidRDefault="00B32FF5">
      <w:r>
        <w:t>Szczoteczka d</w:t>
      </w:r>
      <w:r w:rsidR="002D1544">
        <w:t>o</w:t>
      </w:r>
      <w:r>
        <w:t xml:space="preserve"> zębów - 2</w:t>
      </w:r>
    </w:p>
    <w:p w:rsidR="00D31036" w:rsidRDefault="00D31036">
      <w:r>
        <w:t>Żel pod prysznic</w:t>
      </w:r>
      <w:r w:rsidR="002D1544">
        <w:t xml:space="preserve"> - 5 opak.</w:t>
      </w:r>
    </w:p>
    <w:p w:rsidR="00D31036" w:rsidRDefault="00D31036">
      <w:r>
        <w:t>Żele, kapsułki do prania</w:t>
      </w:r>
      <w:r w:rsidR="00B32FF5">
        <w:t xml:space="preserve"> - 4</w:t>
      </w:r>
      <w:r w:rsidR="002D1544">
        <w:t xml:space="preserve"> opak.</w:t>
      </w:r>
    </w:p>
    <w:p w:rsidR="007C2033" w:rsidRDefault="007C2033"/>
    <w:p w:rsidR="007C2033" w:rsidRPr="00435828" w:rsidRDefault="007C2033">
      <w:pPr>
        <w:rPr>
          <w:b/>
        </w:rPr>
      </w:pPr>
      <w:r w:rsidRPr="00435828">
        <w:rPr>
          <w:b/>
        </w:rPr>
        <w:t>Dodatkowo, a właściwie przede wszystkim!!!!!!!</w:t>
      </w:r>
    </w:p>
    <w:p w:rsidR="00573036" w:rsidRDefault="00573036"/>
    <w:p w:rsidR="00573036" w:rsidRDefault="00B32FF5">
      <w:r>
        <w:t>Kurs prawa jazdy kategorii „B” - wersja rozszerzona</w:t>
      </w:r>
      <w:r w:rsidR="00974E86">
        <w:t xml:space="preserve"> +</w:t>
      </w:r>
      <w:r w:rsidR="00435828">
        <w:t xml:space="preserve"> opłacony egzamin teoretyczny i </w:t>
      </w:r>
      <w:r w:rsidR="00974E86">
        <w:t>praktyczny</w:t>
      </w:r>
    </w:p>
    <w:p w:rsidR="002D1544" w:rsidRDefault="002D1544"/>
    <w:p w:rsidR="00974E86" w:rsidRDefault="00974E86">
      <w:r>
        <w:t>Badania lekarskie upoważniające do rozpoczęcia kursu prawa jazdy</w:t>
      </w:r>
    </w:p>
    <w:p w:rsidR="002D1544" w:rsidRDefault="002D1544"/>
    <w:p w:rsidR="00974E86" w:rsidRDefault="00974E86">
      <w:r>
        <w:t>3 wizyty w zakładzie fryzjerskim</w:t>
      </w:r>
    </w:p>
    <w:p w:rsidR="006D2CD1" w:rsidRDefault="006D2CD1"/>
    <w:p w:rsidR="006D2CD1" w:rsidRDefault="006D2CD1">
      <w:r>
        <w:t>Naprawa instalacji hydraulicznej w mieszkaniu pana Piotra</w:t>
      </w:r>
    </w:p>
    <w:p w:rsidR="002D1544" w:rsidRDefault="002D1544"/>
    <w:p w:rsidR="00B32FF5" w:rsidRDefault="00B32FF5">
      <w:r>
        <w:t>Książki</w:t>
      </w:r>
    </w:p>
    <w:p w:rsidR="00B32FF5" w:rsidRDefault="00B32FF5">
      <w:r>
        <w:t xml:space="preserve">- „Przygody Tomka </w:t>
      </w:r>
      <w:proofErr w:type="spellStart"/>
      <w:r>
        <w:t>Soyera</w:t>
      </w:r>
      <w:proofErr w:type="spellEnd"/>
      <w:r>
        <w:t>”</w:t>
      </w:r>
    </w:p>
    <w:p w:rsidR="00B32FF5" w:rsidRDefault="00B32FF5">
      <w:r>
        <w:t>- seria „Władca pierścieni”</w:t>
      </w:r>
    </w:p>
    <w:p w:rsidR="00B32FF5" w:rsidRDefault="00B32FF5">
      <w:r>
        <w:t>- seria „Wiedźmin”</w:t>
      </w:r>
    </w:p>
    <w:p w:rsidR="00B32FF5" w:rsidRDefault="00A84469">
      <w:r>
        <w:t>- Steph</w:t>
      </w:r>
      <w:r w:rsidR="00B32FF5">
        <w:t>en King</w:t>
      </w:r>
      <w:r>
        <w:t xml:space="preserve"> „Podpalaczka”</w:t>
      </w:r>
    </w:p>
    <w:p w:rsidR="00B32FF5" w:rsidRDefault="00B32FF5">
      <w:r>
        <w:t xml:space="preserve">- </w:t>
      </w:r>
      <w:r w:rsidR="00A84469">
        <w:t>Tolkien „</w:t>
      </w:r>
      <w:proofErr w:type="spellStart"/>
      <w:r w:rsidR="00A84469">
        <w:t>Hobbit</w:t>
      </w:r>
      <w:proofErr w:type="spellEnd"/>
      <w:r w:rsidR="00A84469">
        <w:t>”</w:t>
      </w:r>
    </w:p>
    <w:p w:rsidR="00435828" w:rsidRPr="00435828" w:rsidRDefault="00B32FF5" w:rsidP="00435828">
      <w:pPr>
        <w:rPr>
          <w:b/>
          <w:bCs/>
        </w:rPr>
      </w:pPr>
      <w:r>
        <w:t xml:space="preserve">- </w:t>
      </w:r>
      <w:r w:rsidR="00435828">
        <w:t xml:space="preserve">Brandon Sanderson seria </w:t>
      </w:r>
      <w:r w:rsidR="00435828" w:rsidRPr="00435828">
        <w:t>„</w:t>
      </w:r>
      <w:r w:rsidR="00435828" w:rsidRPr="00435828">
        <w:rPr>
          <w:bCs/>
          <w:iCs/>
        </w:rPr>
        <w:t>Mściciele”</w:t>
      </w:r>
    </w:p>
    <w:p w:rsidR="00B32FF5" w:rsidRDefault="00B32FF5"/>
    <w:p w:rsidR="00B32FF5" w:rsidRDefault="00B32FF5">
      <w:r>
        <w:t>- kołdra i poduszka</w:t>
      </w:r>
    </w:p>
    <w:p w:rsidR="00B32FF5" w:rsidRDefault="00B32FF5">
      <w:r>
        <w:t xml:space="preserve">- 3 komplety pościeli </w:t>
      </w:r>
    </w:p>
    <w:p w:rsidR="00B32FF5" w:rsidRDefault="00B32FF5">
      <w:r>
        <w:t>- 3 prześcieradła</w:t>
      </w:r>
    </w:p>
    <w:p w:rsidR="00B32FF5" w:rsidRDefault="00B32FF5">
      <w:r>
        <w:t>- 3 piżamy</w:t>
      </w:r>
    </w:p>
    <w:p w:rsidR="00B32FF5" w:rsidRDefault="00B32FF5">
      <w:r>
        <w:t>- firanki</w:t>
      </w:r>
    </w:p>
    <w:p w:rsidR="00B32FF5" w:rsidRDefault="00B32FF5">
      <w:r>
        <w:t>- zasłony</w:t>
      </w:r>
    </w:p>
    <w:p w:rsidR="00B32FF5" w:rsidRDefault="00B32FF5">
      <w:r>
        <w:t>- koc</w:t>
      </w:r>
    </w:p>
    <w:p w:rsidR="00B32FF5" w:rsidRDefault="00B32FF5">
      <w:r>
        <w:t>- obrus</w:t>
      </w:r>
    </w:p>
    <w:p w:rsidR="00B32FF5" w:rsidRDefault="00A62824">
      <w:r>
        <w:t xml:space="preserve">- </w:t>
      </w:r>
      <w:r w:rsidR="00A84469">
        <w:t>suszarka do włosów</w:t>
      </w:r>
    </w:p>
    <w:p w:rsidR="00A84469" w:rsidRDefault="00A84469">
      <w:r>
        <w:t>- żelazko</w:t>
      </w:r>
    </w:p>
    <w:p w:rsidR="00A84469" w:rsidRDefault="00A84469">
      <w:r>
        <w:t>- suszarka na bieliznę</w:t>
      </w:r>
    </w:p>
    <w:p w:rsidR="00A84469" w:rsidRDefault="00A84469">
      <w:r>
        <w:t>- deska do prasowania</w:t>
      </w:r>
    </w:p>
    <w:p w:rsidR="00A84469" w:rsidRDefault="00A84469">
      <w:r>
        <w:t>- ozdobna poduszka świąteczna</w:t>
      </w:r>
    </w:p>
    <w:p w:rsidR="002D1544" w:rsidRDefault="002D1544">
      <w:r>
        <w:t>- torba typu „nerka”</w:t>
      </w:r>
    </w:p>
    <w:p w:rsidR="002D1544" w:rsidRDefault="002D1544">
      <w:r>
        <w:t>- 4 filiżanki</w:t>
      </w:r>
    </w:p>
    <w:p w:rsidR="002D1544" w:rsidRDefault="002D1544">
      <w:r>
        <w:t>- puzzle</w:t>
      </w:r>
    </w:p>
    <w:p w:rsidR="006D2CD1" w:rsidRDefault="002D1544">
      <w:r>
        <w:t>- 3 pary skarpetek</w:t>
      </w:r>
    </w:p>
    <w:p w:rsidR="006D2CD1" w:rsidRDefault="00A6282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WARTOŚĆ</w:t>
      </w:r>
      <w:r w:rsidR="00B51574">
        <w:rPr>
          <w:b/>
          <w:sz w:val="28"/>
          <w:szCs w:val="28"/>
        </w:rPr>
        <w:t xml:space="preserve"> PACZKI –</w:t>
      </w:r>
      <w:r w:rsidR="00435828">
        <w:rPr>
          <w:b/>
          <w:sz w:val="28"/>
          <w:szCs w:val="28"/>
        </w:rPr>
        <w:t xml:space="preserve"> 7 000 zł</w:t>
      </w:r>
    </w:p>
    <w:p w:rsidR="0086618F" w:rsidRPr="006F3647" w:rsidRDefault="002E658B">
      <w:pPr>
        <w:rPr>
          <w:b/>
          <w:sz w:val="28"/>
          <w:szCs w:val="28"/>
        </w:rPr>
      </w:pPr>
      <w:r w:rsidRPr="00387732">
        <w:rPr>
          <w:b/>
          <w:sz w:val="28"/>
          <w:szCs w:val="28"/>
        </w:rPr>
        <w:t>LICZBA RO</w:t>
      </w:r>
      <w:r w:rsidR="00B51574">
        <w:rPr>
          <w:b/>
          <w:sz w:val="28"/>
          <w:szCs w:val="28"/>
        </w:rPr>
        <w:t xml:space="preserve">DZIN WSPÓŁTWORZĄCYCH PACZKĘ - </w:t>
      </w:r>
      <w:r w:rsidR="006D2CD1">
        <w:rPr>
          <w:b/>
          <w:sz w:val="28"/>
          <w:szCs w:val="28"/>
        </w:rPr>
        <w:t>20 rodzin!!!</w:t>
      </w:r>
    </w:p>
    <w:sectPr w:rsidR="0086618F" w:rsidRPr="006F3647" w:rsidSect="0023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86618F"/>
    <w:rsid w:val="001164DD"/>
    <w:rsid w:val="002324B7"/>
    <w:rsid w:val="002D1544"/>
    <w:rsid w:val="002E658B"/>
    <w:rsid w:val="002F6B41"/>
    <w:rsid w:val="00387732"/>
    <w:rsid w:val="003E7606"/>
    <w:rsid w:val="00435828"/>
    <w:rsid w:val="00541669"/>
    <w:rsid w:val="00573036"/>
    <w:rsid w:val="006D2CD1"/>
    <w:rsid w:val="006F3647"/>
    <w:rsid w:val="007C2033"/>
    <w:rsid w:val="0086618F"/>
    <w:rsid w:val="00910B19"/>
    <w:rsid w:val="00974E86"/>
    <w:rsid w:val="00A62824"/>
    <w:rsid w:val="00A84469"/>
    <w:rsid w:val="00B32FF5"/>
    <w:rsid w:val="00B469FD"/>
    <w:rsid w:val="00B51574"/>
    <w:rsid w:val="00D31036"/>
    <w:rsid w:val="00D3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57E"/>
    <w:pPr>
      <w:widowControl w:val="0"/>
      <w:suppressAutoHyphens/>
      <w:spacing w:after="0" w:line="240" w:lineRule="auto"/>
    </w:pPr>
    <w:rPr>
      <w:rFonts w:ascii="Times New Roman" w:eastAsia="SimSu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5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8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57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3357E"/>
    <w:pPr>
      <w:widowControl/>
      <w:suppressAutoHyphens w:val="0"/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3357E"/>
    <w:pPr>
      <w:widowControl/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3357E"/>
    <w:pPr>
      <w:widowControl/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3357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/>
      <w:kern w:val="0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357E"/>
    <w:pPr>
      <w:widowControl/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8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57E"/>
    <w:pPr>
      <w:widowControl w:val="0"/>
      <w:suppressAutoHyphens/>
      <w:spacing w:after="0" w:line="240" w:lineRule="auto"/>
    </w:pPr>
    <w:rPr>
      <w:rFonts w:ascii="Times New Roman" w:eastAsia="SimSu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5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8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57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3357E"/>
    <w:pPr>
      <w:widowControl/>
      <w:suppressAutoHyphens w:val="0"/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3357E"/>
    <w:pPr>
      <w:widowControl/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3357E"/>
    <w:pPr>
      <w:widowControl/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3357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/>
      <w:kern w:val="0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357E"/>
    <w:pPr>
      <w:widowControl/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8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katarzyna wlazeł</cp:lastModifiedBy>
  <cp:revision>12</cp:revision>
  <cp:lastPrinted>2021-12-08T20:38:00Z</cp:lastPrinted>
  <dcterms:created xsi:type="dcterms:W3CDTF">2021-12-05T19:52:00Z</dcterms:created>
  <dcterms:modified xsi:type="dcterms:W3CDTF">2021-12-31T10:57:00Z</dcterms:modified>
</cp:coreProperties>
</file>